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592" w:rsidRDefault="00FA4592" w:rsidP="00FA4592">
      <w:pPr>
        <w:widowControl w:val="0"/>
        <w:autoSpaceDE w:val="0"/>
        <w:autoSpaceDN w:val="0"/>
        <w:adjustRightInd w:val="0"/>
      </w:pPr>
    </w:p>
    <w:p w:rsidR="00FA4592" w:rsidRDefault="00FA4592" w:rsidP="00FA45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120.362  Exempt Earned Income</w:t>
      </w:r>
      <w:r>
        <w:t xml:space="preserve"> </w:t>
      </w:r>
    </w:p>
    <w:p w:rsidR="00FA4592" w:rsidRDefault="00FA4592" w:rsidP="00FA4592">
      <w:pPr>
        <w:widowControl w:val="0"/>
        <w:autoSpaceDE w:val="0"/>
        <w:autoSpaceDN w:val="0"/>
        <w:adjustRightInd w:val="0"/>
      </w:pPr>
    </w:p>
    <w:p w:rsidR="00FA4592" w:rsidRDefault="00FA4592" w:rsidP="00FA45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MANG (AABD) (Excluding Long Term Group Care) </w:t>
      </w:r>
    </w:p>
    <w:p w:rsidR="00FA4592" w:rsidRDefault="00FA4592" w:rsidP="00FA459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first $25.00 of a client's earned or unearned income, other than SSI or contributions from a spouse or other individual residing outside the home, is exempt from consideration in the determination of eligibility.  A client is eligible for only one $25.00 exemption regardless of the type or source of income. </w:t>
      </w:r>
    </w:p>
    <w:p w:rsidR="0023554D" w:rsidRDefault="0023554D" w:rsidP="00DF0372"/>
    <w:p w:rsidR="00FA4592" w:rsidRDefault="00FA4592" w:rsidP="00FA45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Certain additional amounts of earned income shall be exempt: </w:t>
      </w:r>
    </w:p>
    <w:p w:rsidR="0023554D" w:rsidRDefault="0023554D" w:rsidP="00DF0372"/>
    <w:p w:rsidR="00FA4592" w:rsidRDefault="00FA4592" w:rsidP="00FA459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MANG (AABD(A)(D)), the first $20.00 of gross earned income and one-half of the next $60.00 are exempt. </w:t>
      </w:r>
    </w:p>
    <w:p w:rsidR="0023554D" w:rsidRDefault="0023554D" w:rsidP="00DF0372"/>
    <w:p w:rsidR="00FA4592" w:rsidRDefault="00FA4592" w:rsidP="00FA459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 MANG(AABD(B)) </w:t>
      </w:r>
    </w:p>
    <w:p w:rsidR="0023554D" w:rsidRDefault="0023554D" w:rsidP="00DF0372"/>
    <w:p w:rsidR="00FA4592" w:rsidRDefault="00FA4592" w:rsidP="00FA459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first $85.00 of the gross earned income and one-half of the amount in excess of $85.00 are exempt. </w:t>
      </w:r>
    </w:p>
    <w:p w:rsidR="0023554D" w:rsidRDefault="0023554D" w:rsidP="00DF0372"/>
    <w:p w:rsidR="00FA4592" w:rsidRDefault="00FA4592" w:rsidP="00FA459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Amounts of income as may be necessary for fulfillment of a client's plan for achieving self-support for a period not to exceed 12 months are exempt. </w:t>
      </w:r>
    </w:p>
    <w:p w:rsidR="0023554D" w:rsidRDefault="0023554D" w:rsidP="00DF0372"/>
    <w:p w:rsidR="00FA4592" w:rsidRDefault="00FA4592" w:rsidP="00FA459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MANG(C) </w:t>
      </w:r>
    </w:p>
    <w:p w:rsidR="00FA4592" w:rsidRDefault="00FA4592" w:rsidP="00DF0372">
      <w:pPr>
        <w:widowControl w:val="0"/>
        <w:autoSpaceDE w:val="0"/>
        <w:autoSpaceDN w:val="0"/>
        <w:adjustRightInd w:val="0"/>
        <w:ind w:left="1440"/>
      </w:pPr>
      <w:bookmarkStart w:id="0" w:name="_GoBack"/>
      <w:bookmarkEnd w:id="0"/>
      <w:r>
        <w:t xml:space="preserve">Earned income shall be exempt if it is the earned income of an individual receiving assistance as a dependent child who is: </w:t>
      </w:r>
    </w:p>
    <w:p w:rsidR="0023554D" w:rsidRDefault="0023554D" w:rsidP="00DF0372"/>
    <w:p w:rsidR="00FA4592" w:rsidRDefault="00FA4592" w:rsidP="00FA459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full-time student in a school (including vocational and technical) college or university approved by the Illinois Office of Education.  Full time is defined as follows: </w:t>
      </w:r>
    </w:p>
    <w:p w:rsidR="0023554D" w:rsidRDefault="0023554D" w:rsidP="00DF0372"/>
    <w:p w:rsidR="00FA4592" w:rsidRDefault="00FA4592" w:rsidP="00FA459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High School - 25 clock hours per week or enrollment in a secondary education program of training which the school defines as full time attendance; </w:t>
      </w:r>
    </w:p>
    <w:p w:rsidR="0023554D" w:rsidRDefault="0023554D" w:rsidP="00DF0372"/>
    <w:p w:rsidR="00FA4592" w:rsidRDefault="00FA4592" w:rsidP="00FA459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Vocational or Technical School - 30 clock hours per week when the program involves shop practice; 25 hours per week when the program does not involve shop practice; or </w:t>
      </w:r>
    </w:p>
    <w:p w:rsidR="0023554D" w:rsidRDefault="0023554D" w:rsidP="00DF0372"/>
    <w:p w:rsidR="00FA4592" w:rsidRDefault="00FA4592" w:rsidP="00FA459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College or University - 12 semester or quarter hours. </w:t>
      </w:r>
    </w:p>
    <w:p w:rsidR="0023554D" w:rsidRDefault="0023554D" w:rsidP="00DF0372"/>
    <w:p w:rsidR="00FA4592" w:rsidRDefault="00FA4592" w:rsidP="00FA459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part-time student who is not employed 100 hours per month or more. </w:t>
      </w:r>
    </w:p>
    <w:p w:rsidR="00FA4592" w:rsidRDefault="00FA4592" w:rsidP="00DF0372"/>
    <w:p w:rsidR="00FA4592" w:rsidRDefault="00FA4592" w:rsidP="00FA459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15993, effective December 9, 1996) </w:t>
      </w:r>
    </w:p>
    <w:sectPr w:rsidR="00FA4592" w:rsidSect="00FA45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4592"/>
    <w:rsid w:val="0023554D"/>
    <w:rsid w:val="003971B8"/>
    <w:rsid w:val="005015B8"/>
    <w:rsid w:val="005C3366"/>
    <w:rsid w:val="00DF0372"/>
    <w:rsid w:val="00E455E2"/>
    <w:rsid w:val="00FA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0FEAF23-087A-48F2-A7B3-6959C35A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4</cp:revision>
  <dcterms:created xsi:type="dcterms:W3CDTF">2012-06-21T21:03:00Z</dcterms:created>
  <dcterms:modified xsi:type="dcterms:W3CDTF">2015-12-17T14:56:00Z</dcterms:modified>
</cp:coreProperties>
</file>