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ADEC" w14:textId="77777777" w:rsidR="008632BC" w:rsidRDefault="008632BC" w:rsidP="00F32747">
      <w:pPr>
        <w:autoSpaceDE w:val="0"/>
        <w:autoSpaceDN w:val="0"/>
        <w:adjustRightInd w:val="0"/>
        <w:rPr>
          <w:b/>
          <w:bCs/>
        </w:rPr>
      </w:pPr>
    </w:p>
    <w:p w14:paraId="09113F7B" w14:textId="77777777" w:rsidR="00F32747" w:rsidRPr="00F32747" w:rsidRDefault="00F32747" w:rsidP="00F32747">
      <w:pPr>
        <w:autoSpaceDE w:val="0"/>
        <w:autoSpaceDN w:val="0"/>
        <w:adjustRightInd w:val="0"/>
        <w:rPr>
          <w:b/>
          <w:bCs/>
        </w:rPr>
      </w:pPr>
      <w:r w:rsidRPr="00F32747">
        <w:rPr>
          <w:b/>
          <w:bCs/>
        </w:rPr>
        <w:t xml:space="preserve">Section </w:t>
      </w:r>
      <w:proofErr w:type="gramStart"/>
      <w:r w:rsidRPr="00F32747">
        <w:rPr>
          <w:b/>
          <w:bCs/>
        </w:rPr>
        <w:t xml:space="preserve">251.100 </w:t>
      </w:r>
      <w:r w:rsidR="000833E0">
        <w:rPr>
          <w:b/>
          <w:bCs/>
        </w:rPr>
        <w:t xml:space="preserve"> </w:t>
      </w:r>
      <w:r w:rsidRPr="00F32747">
        <w:rPr>
          <w:b/>
          <w:bCs/>
        </w:rPr>
        <w:t>Pre</w:t>
      </w:r>
      <w:proofErr w:type="gramEnd"/>
      <w:r w:rsidRPr="00F32747">
        <w:rPr>
          <w:b/>
          <w:bCs/>
        </w:rPr>
        <w:t>-Engineered Fire Suppression Systems</w:t>
      </w:r>
    </w:p>
    <w:p w14:paraId="75BD1830" w14:textId="77777777" w:rsidR="00F32747" w:rsidRPr="00F32747" w:rsidRDefault="00F32747" w:rsidP="00503DC6">
      <w:pPr>
        <w:autoSpaceDE w:val="0"/>
        <w:autoSpaceDN w:val="0"/>
        <w:adjustRightInd w:val="0"/>
      </w:pPr>
    </w:p>
    <w:p w14:paraId="7255E6B7" w14:textId="2B3AFC9E" w:rsidR="00F32747" w:rsidRDefault="00F32747" w:rsidP="00F32747">
      <w:pPr>
        <w:autoSpaceDE w:val="0"/>
        <w:autoSpaceDN w:val="0"/>
        <w:adjustRightInd w:val="0"/>
        <w:ind w:left="1440" w:hanging="720"/>
      </w:pPr>
      <w:r w:rsidRPr="00F32747">
        <w:t>a)</w:t>
      </w:r>
      <w:r w:rsidRPr="00F32747">
        <w:tab/>
        <w:t xml:space="preserve">Pre-engineered </w:t>
      </w:r>
      <w:r w:rsidR="006E31CA">
        <w:t xml:space="preserve">kitchen </w:t>
      </w:r>
      <w:r w:rsidRPr="00F32747">
        <w:t xml:space="preserve">fire suppression systems </w:t>
      </w:r>
      <w:r w:rsidR="006E31CA">
        <w:t xml:space="preserve">shall </w:t>
      </w:r>
      <w:r w:rsidRPr="00F32747">
        <w:t xml:space="preserve">be </w:t>
      </w:r>
      <w:r w:rsidR="00D2419B">
        <w:t xml:space="preserve">installed, </w:t>
      </w:r>
      <w:r w:rsidRPr="00F32747">
        <w:t xml:space="preserve">maintained, repaired, recharged, serviced, inspected and replaced by a Class </w:t>
      </w:r>
      <w:proofErr w:type="spellStart"/>
      <w:r w:rsidRPr="00F32747">
        <w:t>2</w:t>
      </w:r>
      <w:r w:rsidR="006E31CA">
        <w:t>K</w:t>
      </w:r>
      <w:proofErr w:type="spellEnd"/>
      <w:r w:rsidRPr="00F32747">
        <w:t xml:space="preserve"> licensed </w:t>
      </w:r>
      <w:r w:rsidR="006E31CA">
        <w:t xml:space="preserve">fire equipment </w:t>
      </w:r>
      <w:r w:rsidRPr="00F32747">
        <w:t>employee</w:t>
      </w:r>
      <w:r w:rsidR="006E31CA" w:rsidRPr="006E31CA">
        <w:rPr>
          <w:color w:val="000000"/>
        </w:rPr>
        <w:t xml:space="preserve"> </w:t>
      </w:r>
      <w:r w:rsidR="006E31CA" w:rsidRPr="006E31CA">
        <w:t>of a Class B licensed fire equipment distributor</w:t>
      </w:r>
      <w:r w:rsidR="009B0CB8">
        <w:t>,</w:t>
      </w:r>
      <w:r w:rsidRPr="00F32747">
        <w:t xml:space="preserve"> except as otherwise </w:t>
      </w:r>
      <w:r w:rsidR="009B0CB8">
        <w:t>specified in this Section</w:t>
      </w:r>
      <w:r w:rsidRPr="00F32747">
        <w:t>.</w:t>
      </w:r>
    </w:p>
    <w:p w14:paraId="6CF53BE0" w14:textId="1706FA83" w:rsidR="006E31CA" w:rsidRDefault="006E31CA" w:rsidP="006F03A8">
      <w:pPr>
        <w:autoSpaceDE w:val="0"/>
        <w:autoSpaceDN w:val="0"/>
        <w:adjustRightInd w:val="0"/>
      </w:pPr>
    </w:p>
    <w:p w14:paraId="01C52A11" w14:textId="525CF3C0" w:rsidR="006E31CA" w:rsidRPr="00F32747" w:rsidRDefault="00670FDA" w:rsidP="00670FDA">
      <w:pPr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E31CA" w:rsidRPr="006E31CA">
        <w:t xml:space="preserve">Pre-engineered industrial fire suppression systems shall be installed, maintained, repaired, recharged, serviced, inspected and replaced by a Class </w:t>
      </w:r>
      <w:proofErr w:type="spellStart"/>
      <w:r w:rsidR="006E31CA" w:rsidRPr="006E31CA">
        <w:t>2I</w:t>
      </w:r>
      <w:proofErr w:type="spellEnd"/>
      <w:r w:rsidR="006E31CA" w:rsidRPr="006E31CA">
        <w:t xml:space="preserve"> licensed fire equipment employee of a Class B licensed fire equipment distributor, except as otherwise specified in this Section.</w:t>
      </w:r>
    </w:p>
    <w:p w14:paraId="6480EF4B" w14:textId="77777777" w:rsidR="00F32747" w:rsidRPr="00F32747" w:rsidRDefault="00F32747" w:rsidP="006F03A8">
      <w:pPr>
        <w:autoSpaceDE w:val="0"/>
        <w:autoSpaceDN w:val="0"/>
        <w:adjustRightInd w:val="0"/>
      </w:pPr>
    </w:p>
    <w:p w14:paraId="4168F0FB" w14:textId="30E358AB" w:rsidR="00F32747" w:rsidRPr="00F32747" w:rsidRDefault="00670FDA" w:rsidP="00F32747">
      <w:pPr>
        <w:autoSpaceDE w:val="0"/>
        <w:autoSpaceDN w:val="0"/>
        <w:adjustRightInd w:val="0"/>
        <w:ind w:left="1440" w:hanging="720"/>
      </w:pPr>
      <w:r>
        <w:t>c</w:t>
      </w:r>
      <w:r w:rsidR="00F32747" w:rsidRPr="00F32747">
        <w:t>)</w:t>
      </w:r>
      <w:r w:rsidR="00F32747" w:rsidRPr="00F32747">
        <w:tab/>
        <w:t xml:space="preserve">Class 1 licensed </w:t>
      </w:r>
      <w:r w:rsidR="006E31CA">
        <w:t>fire equipment</w:t>
      </w:r>
      <w:r w:rsidR="006E31CA" w:rsidRPr="00F32747">
        <w:t xml:space="preserve"> </w:t>
      </w:r>
      <w:r w:rsidR="00F32747" w:rsidRPr="00F32747">
        <w:t xml:space="preserve">employees </w:t>
      </w:r>
      <w:r w:rsidR="006E31CA" w:rsidRPr="006E31CA">
        <w:t xml:space="preserve">of a Class A licensed fire equipment distributor </w:t>
      </w:r>
      <w:r w:rsidR="00F32747" w:rsidRPr="00F32747">
        <w:t xml:space="preserve">may perform recharging functions enumerated in </w:t>
      </w:r>
      <w:r w:rsidR="0008370F">
        <w:t xml:space="preserve">Section </w:t>
      </w:r>
      <w:r w:rsidR="00F32747" w:rsidRPr="00F32747">
        <w:t>251.90(e) on pre-engineered fire suppression systems.</w:t>
      </w:r>
    </w:p>
    <w:p w14:paraId="71F193C3" w14:textId="77777777" w:rsidR="008632BC" w:rsidRDefault="008632BC" w:rsidP="006F03A8">
      <w:pPr>
        <w:autoSpaceDE w:val="0"/>
        <w:autoSpaceDN w:val="0"/>
        <w:adjustRightInd w:val="0"/>
      </w:pPr>
    </w:p>
    <w:p w14:paraId="5BBEA416" w14:textId="0EC25140" w:rsidR="00F32747" w:rsidRPr="00F32747" w:rsidRDefault="00670FDA" w:rsidP="00F32747">
      <w:pPr>
        <w:autoSpaceDE w:val="0"/>
        <w:autoSpaceDN w:val="0"/>
        <w:adjustRightInd w:val="0"/>
        <w:ind w:left="1440" w:hanging="720"/>
      </w:pPr>
      <w:r>
        <w:t>d</w:t>
      </w:r>
      <w:r w:rsidR="00F32747" w:rsidRPr="00F32747">
        <w:t>)</w:t>
      </w:r>
      <w:r w:rsidR="00F32747" w:rsidRPr="00F32747">
        <w:tab/>
        <w:t xml:space="preserve">Pre-engineered fire suppression systems </w:t>
      </w:r>
      <w:r w:rsidR="009B0CB8">
        <w:t>that</w:t>
      </w:r>
      <w:r w:rsidR="00F32747" w:rsidRPr="00F32747">
        <w:t xml:space="preserve"> are pre-piped in a hood and duct or other modular assembly and shipped to a location in Illinois shall be completed and certified by a Class </w:t>
      </w:r>
      <w:proofErr w:type="spellStart"/>
      <w:r w:rsidR="00F32747" w:rsidRPr="00F32747">
        <w:t>2</w:t>
      </w:r>
      <w:r w:rsidR="006E31CA" w:rsidRPr="006E31CA">
        <w:t>K</w:t>
      </w:r>
      <w:proofErr w:type="spellEnd"/>
      <w:r w:rsidR="006E31CA" w:rsidRPr="006E31CA">
        <w:t xml:space="preserve"> licensed fire equipment employee of a Class B licensed fire equipment distributor for kitchen systems or a Class </w:t>
      </w:r>
      <w:proofErr w:type="spellStart"/>
      <w:r w:rsidR="006E31CA" w:rsidRPr="006E31CA">
        <w:t>2I</w:t>
      </w:r>
      <w:proofErr w:type="spellEnd"/>
      <w:r w:rsidR="00F32747" w:rsidRPr="00F32747">
        <w:t xml:space="preserve"> licensed </w:t>
      </w:r>
      <w:r w:rsidR="006E31CA">
        <w:t xml:space="preserve">fire equipment </w:t>
      </w:r>
      <w:r w:rsidR="00F32747" w:rsidRPr="00F32747">
        <w:t>employee</w:t>
      </w:r>
      <w:r w:rsidR="006E31CA">
        <w:t xml:space="preserve"> o</w:t>
      </w:r>
      <w:r w:rsidR="006E31CA" w:rsidRPr="006E31CA">
        <w:t>f a Class B licensed fire equipment distributor for industrial systems</w:t>
      </w:r>
      <w:r w:rsidR="00F32747" w:rsidRPr="00F32747">
        <w:t>.</w:t>
      </w:r>
    </w:p>
    <w:p w14:paraId="3BA9D0C3" w14:textId="77777777" w:rsidR="00F32747" w:rsidRPr="00F32747" w:rsidRDefault="00F32747" w:rsidP="00F32747">
      <w:pPr>
        <w:autoSpaceDE w:val="0"/>
        <w:autoSpaceDN w:val="0"/>
        <w:adjustRightInd w:val="0"/>
      </w:pPr>
    </w:p>
    <w:p w14:paraId="7CBA8A79" w14:textId="70F04116" w:rsidR="00F32747" w:rsidRDefault="00670FDA" w:rsidP="00127640">
      <w:pPr>
        <w:autoSpaceDE w:val="0"/>
        <w:autoSpaceDN w:val="0"/>
        <w:adjustRightInd w:val="0"/>
        <w:ind w:left="1425" w:hanging="720"/>
      </w:pPr>
      <w:r>
        <w:t>e</w:t>
      </w:r>
      <w:r w:rsidR="00F32747" w:rsidRPr="00F32747">
        <w:t>)</w:t>
      </w:r>
      <w:r w:rsidR="00F32747" w:rsidRPr="00F32747">
        <w:tab/>
        <w:t xml:space="preserve">Pre-engineered fire suppression systems </w:t>
      </w:r>
      <w:r w:rsidR="006E31CA">
        <w:t>shall</w:t>
      </w:r>
      <w:r w:rsidR="00F32747" w:rsidRPr="00F32747">
        <w:t xml:space="preserve"> be </w:t>
      </w:r>
      <w:r w:rsidR="00D2419B">
        <w:t xml:space="preserve">installed, </w:t>
      </w:r>
      <w:r w:rsidR="00F32747" w:rsidRPr="00F32747">
        <w:t xml:space="preserve">maintained, repaired, recharged, </w:t>
      </w:r>
      <w:r w:rsidR="006E31CA">
        <w:t xml:space="preserve">hydrostatic </w:t>
      </w:r>
      <w:r w:rsidR="00F32747" w:rsidRPr="00F32747">
        <w:t xml:space="preserve">tested, serviced, inspected and replaced in accordance </w:t>
      </w:r>
      <w:r w:rsidR="00127640">
        <w:t xml:space="preserve">with NFPA 96, </w:t>
      </w:r>
      <w:r w:rsidR="00F32747" w:rsidRPr="00F32747">
        <w:t xml:space="preserve">17 </w:t>
      </w:r>
      <w:r w:rsidR="00127640">
        <w:t xml:space="preserve">and </w:t>
      </w:r>
      <w:proofErr w:type="spellStart"/>
      <w:r w:rsidR="00F32747" w:rsidRPr="00F32747">
        <w:t>17A</w:t>
      </w:r>
      <w:proofErr w:type="spellEnd"/>
      <w:r w:rsidR="006E31CA" w:rsidRPr="006E31CA">
        <w:rPr>
          <w:color w:val="000000"/>
        </w:rPr>
        <w:t xml:space="preserve"> </w:t>
      </w:r>
      <w:r w:rsidR="006E31CA" w:rsidRPr="006E31CA">
        <w:t>and any other applicable standards</w:t>
      </w:r>
      <w:r w:rsidR="00CE6D27">
        <w:t xml:space="preserve"> incorporated by reference in Section 251.25</w:t>
      </w:r>
      <w:r w:rsidR="00092E95">
        <w:t>.</w:t>
      </w:r>
    </w:p>
    <w:p w14:paraId="09A7AE17" w14:textId="00CE6414" w:rsidR="006E31CA" w:rsidRDefault="006E31CA" w:rsidP="006F03A8">
      <w:pPr>
        <w:autoSpaceDE w:val="0"/>
        <w:autoSpaceDN w:val="0"/>
        <w:adjustRightInd w:val="0"/>
      </w:pPr>
    </w:p>
    <w:p w14:paraId="08E1FDD4" w14:textId="1DA937D7" w:rsidR="006E31CA" w:rsidRPr="00F32747" w:rsidRDefault="006E31CA" w:rsidP="00127640">
      <w:pPr>
        <w:autoSpaceDE w:val="0"/>
        <w:autoSpaceDN w:val="0"/>
        <w:adjustRightInd w:val="0"/>
        <w:ind w:left="1425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9B5AEB">
        <w:t>16058</w:t>
      </w:r>
      <w:r w:rsidRPr="00FD1AD2">
        <w:t xml:space="preserve">, effective </w:t>
      </w:r>
      <w:r w:rsidR="009B5AEB">
        <w:t>October 26, 2023</w:t>
      </w:r>
      <w:r w:rsidRPr="00FD1AD2">
        <w:t>)</w:t>
      </w:r>
    </w:p>
    <w:sectPr w:rsidR="006E31CA" w:rsidRPr="00F3274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3D83" w14:textId="77777777" w:rsidR="00BC1899" w:rsidRDefault="00BC1899">
      <w:r>
        <w:separator/>
      </w:r>
    </w:p>
  </w:endnote>
  <w:endnote w:type="continuationSeparator" w:id="0">
    <w:p w14:paraId="76124C6C" w14:textId="77777777" w:rsidR="00BC1899" w:rsidRDefault="00BC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48A8" w14:textId="77777777" w:rsidR="00BC1899" w:rsidRDefault="00BC1899">
      <w:r>
        <w:separator/>
      </w:r>
    </w:p>
  </w:footnote>
  <w:footnote w:type="continuationSeparator" w:id="0">
    <w:p w14:paraId="290E0761" w14:textId="77777777" w:rsidR="00BC1899" w:rsidRDefault="00BC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747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3E0"/>
    <w:rsid w:val="0008370F"/>
    <w:rsid w:val="00083E97"/>
    <w:rsid w:val="0008689B"/>
    <w:rsid w:val="000910C1"/>
    <w:rsid w:val="00092E9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7640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5338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4E3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3DC6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717C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0FDA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5B93"/>
    <w:rsid w:val="006D7ECF"/>
    <w:rsid w:val="006E1AE0"/>
    <w:rsid w:val="006E31CA"/>
    <w:rsid w:val="006F03A8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2B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CB8"/>
    <w:rsid w:val="009B45F6"/>
    <w:rsid w:val="009B5AEB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7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4B8E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67A"/>
    <w:rsid w:val="00B86B5A"/>
    <w:rsid w:val="00B9765E"/>
    <w:rsid w:val="00BB230E"/>
    <w:rsid w:val="00BC00FF"/>
    <w:rsid w:val="00BC1899"/>
    <w:rsid w:val="00BC210D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7DFF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7FA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5A9"/>
    <w:rsid w:val="00CC13F9"/>
    <w:rsid w:val="00CC4FF8"/>
    <w:rsid w:val="00CD3723"/>
    <w:rsid w:val="00CD5413"/>
    <w:rsid w:val="00CE4292"/>
    <w:rsid w:val="00CE6D27"/>
    <w:rsid w:val="00D03A79"/>
    <w:rsid w:val="00D0676C"/>
    <w:rsid w:val="00D10AB9"/>
    <w:rsid w:val="00D2155A"/>
    <w:rsid w:val="00D2419B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49F3"/>
    <w:rsid w:val="00F16AA7"/>
    <w:rsid w:val="00F204DC"/>
    <w:rsid w:val="00F32747"/>
    <w:rsid w:val="00F33C16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C3D64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2023-10-13T16:29:00Z</dcterms:created>
  <dcterms:modified xsi:type="dcterms:W3CDTF">2023-11-13T21:19:00Z</dcterms:modified>
</cp:coreProperties>
</file>